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E6" w:rsidRDefault="006B6CE6" w:rsidP="00204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FF5" w:rsidRDefault="00FB2FF5" w:rsidP="00204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FF5" w:rsidRPr="00204E26" w:rsidRDefault="00FB2FF5" w:rsidP="00204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858"/>
      <w:bookmarkEnd w:id="0"/>
      <w:r w:rsidRPr="006B6C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ДОГОВОР ОБ ОКАЗАНИИ ПЛАТНЫХ</w:t>
      </w: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ОБРАЗОВАТЕЛЬНЫХ УСЛУГ</w:t>
      </w: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МУНИЦИПАЛЬНЫМ БЮДЖЕТНЫМ ДОШКОЛЬНЫМ ОБРАЗОВАТЕЛЬНЫМ </w:t>
      </w:r>
      <w:r w:rsidRPr="006B6C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УЧРЕЖДЕНИЕМ</w:t>
      </w: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ГОРОДА РОСТОВА-НА-ДОНУ</w:t>
      </w:r>
    </w:p>
    <w:p w:rsid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3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«ДЕТСКИЙ САД № 299» </w:t>
      </w:r>
    </w:p>
    <w:p w:rsidR="00FB2FF5" w:rsidRPr="006B6CE6" w:rsidRDefault="00FB2FF5" w:rsidP="006B6CE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3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3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B6CE6">
        <w:rPr>
          <w:rFonts w:ascii="Times New Roman" w:eastAsia="Times New Roman" w:hAnsi="Times New Roman" w:cs="Times New Roman"/>
          <w:b/>
          <w:lang w:eastAsia="ru-RU"/>
        </w:rPr>
        <w:t xml:space="preserve">г. Ростов – на – Дону                                                                   </w:t>
      </w:r>
      <w:r w:rsidR="008B1BF9">
        <w:rPr>
          <w:rFonts w:ascii="Times New Roman" w:eastAsia="Times New Roman" w:hAnsi="Times New Roman" w:cs="Times New Roman"/>
          <w:b/>
          <w:lang w:eastAsia="ru-RU"/>
        </w:rPr>
        <w:t xml:space="preserve">      «____» ______________ 20__</w:t>
      </w:r>
      <w:r w:rsidRPr="006B6CE6">
        <w:rPr>
          <w:rFonts w:ascii="Times New Roman" w:eastAsia="Times New Roman" w:hAnsi="Times New Roman" w:cs="Times New Roman"/>
          <w:b/>
          <w:lang w:eastAsia="ru-RU"/>
        </w:rPr>
        <w:t>__ г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665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(место заключения договора)</w:t>
      </w:r>
      <w:r w:rsidRPr="006B6CE6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6B6C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(дата заключения договора)</w:t>
      </w: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города Ростова-на-Дону</w:t>
      </w: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299»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основании лицензии от 27.08.2015 рег. № 5604 серия 61Л01 № 0003248,</w:t>
      </w: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выданной: Региональной службой по надзору и контролю в сфере образования</w:t>
      </w: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Ростовской области на срок: бессрочно, в лице заведующей МБДОУ </w:t>
      </w:r>
      <w:r w:rsidRPr="006B6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299   </w:t>
      </w:r>
      <w:proofErr w:type="spellStart"/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Тарабановой</w:t>
      </w:r>
      <w:proofErr w:type="spellEnd"/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Николаевны, действующего на   основании        Устава    (в    дальнейшем    -    Исполнитель),    с    одной    стороны,    и</w:t>
      </w: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(фамилия, имя, отчество и статус родителя (законного представителя) несовершеннолетнего)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leader="underscore" w:pos="8376"/>
        </w:tabs>
        <w:autoSpaceDE w:val="0"/>
        <w:autoSpaceDN w:val="0"/>
        <w:adjustRightInd w:val="0"/>
        <w:spacing w:before="34" w:after="0" w:line="240" w:lineRule="auto"/>
        <w:ind w:left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(в дальнейшем - Заказчик), </w:t>
      </w:r>
      <w:r w:rsidRPr="006B6CE6">
        <w:rPr>
          <w:rFonts w:ascii="yandex-sans" w:eastAsia="Times New Roman" w:hAnsi="yandex-sans" w:cs="Times New Roman"/>
          <w:sz w:val="26"/>
          <w:szCs w:val="26"/>
          <w:lang w:eastAsia="ru-RU"/>
        </w:rPr>
        <w:t>действующий в интересах несовершеннолетнего___________________________________________________________</w:t>
      </w: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29" w:firstLine="58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дата рождения ребенка) </w:t>
      </w: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</w:t>
      </w: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B6CE6" w:rsidRPr="006B6CE6" w:rsidRDefault="006B6CE6" w:rsidP="006B6C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FF0000"/>
          <w:sz w:val="26"/>
          <w:szCs w:val="26"/>
          <w:lang w:eastAsia="ru-RU"/>
        </w:rPr>
      </w:pP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Телефон </w:t>
      </w:r>
      <w:proofErr w:type="gramStart"/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обучающегося:_</w:t>
      </w:r>
      <w:proofErr w:type="gramEnd"/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</w:t>
      </w: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CE6" w:rsidRPr="006B6CE6" w:rsidRDefault="006B6CE6" w:rsidP="006B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дальнейшем - Потребитель), с другой стороны, заключили в соответствии с Гражданским кодексом РФ, законам РФ «Об образовании» и «О защите прав потребителей»</w:t>
      </w:r>
      <w:r w:rsidR="008B1B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от 13.11.2019 г № 1036 «О внесении изменений в п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города Ростова-на-Дону  от 12.09.2012</w:t>
      </w:r>
      <w:r w:rsidR="008B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B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B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781 «Об утверждении тарифов на платные образовательные услуги, предоставляемые муниципальными образовательными учреждениями Первомайского района город</w:t>
      </w:r>
      <w:r w:rsidR="008B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Ростова-на-Дону» (в ред. от 14.11.2018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г.), вступившего в силу со дня его официального опубликования в городской газете «Ростов официальный»</w:t>
      </w:r>
      <w:r w:rsidR="008B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 ноября 2019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г.,</w:t>
      </w:r>
      <w:r w:rsidR="008B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Правилами  оказания платных образовательных услуг в сфере дошкольного и общего образования, утвержденными постановлением  Правительства   </w:t>
      </w:r>
      <w:r w:rsidR="00570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   Федерации от  15.09.2020  №  1441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Правил оказания платных образовательных услуг»,  настоящий договор о нижеследующем</w:t>
      </w:r>
    </w:p>
    <w:p w:rsidR="006B6CE6" w:rsidRPr="006B6CE6" w:rsidRDefault="006B6CE6" w:rsidP="006B6CE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BF9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1.1. Исполнитель предоставляет, а Заказчик оплачивает дополнительные образовательные</w:t>
      </w:r>
      <w:r w:rsidRPr="006B6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услуги, наименование и количество которых определено в приложении 1, являющимся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настоящего договора (в приложении указано наименование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платных образовательных программ дошкольного образования, формы проведения занятий, количество занятий в неделю).</w:t>
      </w:r>
      <w:r w:rsidR="008B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в соответствии с рабочим учеб</w:t>
      </w:r>
      <w:r w:rsidR="008B1B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планом в группе</w:t>
      </w:r>
      <w:r w:rsidR="008B1B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составляет 36 учебных недель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CE6" w:rsidRPr="006B6CE6" w:rsidRDefault="008B1BF9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на русском языке.</w:t>
      </w:r>
      <w:r w:rsidR="006B6CE6"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BF9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Срок освоения программы в соответствии с  рабочим учебным планом </w:t>
      </w:r>
      <w:r w:rsidR="008B1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</w:p>
    <w:p w:rsidR="006B6CE6" w:rsidRPr="006B6CE6" w:rsidRDefault="008B1BF9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- 72 занятия. 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не могут быть оказаны вместо образовательной деятельности, финансовое обеспечение  которой осуществляется за счёт бюджетных ассигнований федерального бюджета, бюджета субъекта РФ, местных бюджетов.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 окончании освоения обучающимся платной образовательной услуги документ об образовании не выдается. </w:t>
      </w:r>
    </w:p>
    <w:p w:rsid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1.4.Форма обучения - очная.</w:t>
      </w:r>
    </w:p>
    <w:p w:rsidR="00FB2FF5" w:rsidRDefault="00FB2FF5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2FF5" w:rsidRDefault="00FB2FF5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2FF5" w:rsidRPr="006B6CE6" w:rsidRDefault="00FB2FF5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before="288" w:after="0" w:line="274" w:lineRule="exact"/>
        <w:ind w:left="3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2. Обязанности Исполнителя</w:t>
      </w:r>
    </w:p>
    <w:p w:rsidR="006B6CE6" w:rsidRPr="006B6CE6" w:rsidRDefault="006B6CE6" w:rsidP="006B6C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Исполнитель обязан:</w:t>
      </w:r>
    </w:p>
    <w:p w:rsidR="006B6CE6" w:rsidRPr="00F72D32" w:rsidRDefault="006B6CE6" w:rsidP="00F72D32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before="5" w:after="0" w:line="274" w:lineRule="exact"/>
        <w:ind w:left="5" w:right="19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2.1.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Организовать и обеспечить надлежащее исполнение услуг, предусмотренных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6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разделом 1 настоящего договора. Платные образовательные услуги оказываются в</w:t>
      </w:r>
      <w:r w:rsidRPr="006B6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соответствии с учебным планом, годовым календарным учебным графиком и расписанием</w:t>
      </w:r>
      <w:r w:rsidRPr="006B6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разрабатываемыми Исполнителем.</w:t>
      </w:r>
    </w:p>
    <w:p w:rsidR="006B6CE6" w:rsidRPr="006B6CE6" w:rsidRDefault="006B6CE6" w:rsidP="006B6CE6">
      <w:pPr>
        <w:widowControl w:val="0"/>
        <w:numPr>
          <w:ilvl w:val="0"/>
          <w:numId w:val="2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 w:firstLine="523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для проведения занятий помещения, соответствующие санитарным и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B6CE6" w:rsidRPr="006B6CE6" w:rsidRDefault="006B6CE6" w:rsidP="006B6CE6">
      <w:pPr>
        <w:widowControl w:val="0"/>
        <w:numPr>
          <w:ilvl w:val="0"/>
          <w:numId w:val="22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 w:firstLine="523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оказания платных образовательных услуг проявлять уважение к личности Потребителя, оберегать его от всех форм физического и психологического 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насилия, обеспечить условия укрепления нравственного, физического и психологического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здоровья,  эмоционального  благополучия  Потребителя  с  учетом  его  индивидуальных особенностей.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2.4.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Сохранить место за Потребителем (в системе оказываемых муниципальным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дошкольным образовательным учреждением платных образовательных услуг) в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 xml:space="preserve">случае его болезни, лечения (наличие медицинской справки обязательно), карантина, отпуска родителей. 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2.5.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Уведомить Заказчика о нецелесообразности оказания Потребителю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образовательных услуг в объеме, предусмотренном разделом 1 настоящего договора,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вследствие его индивидуальных особенностей, делающих невозможным или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педагогически нецелесообразным оказание данных услуг.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numPr>
          <w:ilvl w:val="0"/>
          <w:numId w:val="2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Обязанности Заказчика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left="720"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 Своевременно вносить плату за предоставленные услуги, указанные в разделе   1 настоящего договора.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3.2.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При поступлении Потребителя в муниципальное дошкольное образовательное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учреждение и в процессе его обучения своевременно предоставлять все необходимые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документы, предусмотренные уставом муниципального дошкольного образовательного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учреждения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3.3.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Незамедлительно сообщать руководителю Исполнителя об изменении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контактного телефона и места жительства.</w:t>
      </w:r>
    </w:p>
    <w:p w:rsidR="006B6CE6" w:rsidRPr="006B6CE6" w:rsidRDefault="006B6CE6" w:rsidP="006B6CE6">
      <w:pPr>
        <w:widowControl w:val="0"/>
        <w:numPr>
          <w:ilvl w:val="0"/>
          <w:numId w:val="2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Извещать руководителя Исполнителя об уважительных причинах отсутствия Потребителя на занятиях.</w:t>
      </w:r>
    </w:p>
    <w:p w:rsidR="006B6CE6" w:rsidRPr="006B6CE6" w:rsidRDefault="006B6CE6" w:rsidP="006B6CE6">
      <w:pPr>
        <w:widowControl w:val="0"/>
        <w:numPr>
          <w:ilvl w:val="0"/>
          <w:numId w:val="2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услуг.</w:t>
      </w:r>
    </w:p>
    <w:p w:rsidR="006B6CE6" w:rsidRPr="006B6CE6" w:rsidRDefault="006B6CE6" w:rsidP="006B6CE6">
      <w:pPr>
        <w:widowControl w:val="0"/>
        <w:numPr>
          <w:ilvl w:val="0"/>
          <w:numId w:val="2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6B6CE6" w:rsidRPr="006B6CE6" w:rsidRDefault="006B6CE6" w:rsidP="006B6CE6">
      <w:pPr>
        <w:widowControl w:val="0"/>
        <w:numPr>
          <w:ilvl w:val="0"/>
          <w:numId w:val="2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3.8.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Обеспечить Потребителя за свой счет предметами, необходимыми для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надлежащего исполнения Исполнителем обязательств по оказанию платных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образовательных услуг, в количестве, соответствующем возрасту и потребностям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Потребителя.</w:t>
      </w:r>
    </w:p>
    <w:p w:rsid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3.9.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В случае выявления заболевания Потребителя (по заключению учреждений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здравоохранения либо медицинского персонала Исполнителя) освободить Потребителя от</w:t>
      </w:r>
      <w:r w:rsidRPr="006B6C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  <w:t>занятий и принять меры по его выздоровлению.</w:t>
      </w:r>
      <w:r w:rsidRPr="006B6C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B1BF9" w:rsidRPr="00204E26" w:rsidRDefault="008B1BF9" w:rsidP="008B1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E2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B1BF9" w:rsidRPr="006B6CE6" w:rsidRDefault="008B1BF9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обучающегося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4.1. Добросовестно осваивать образовательную программу, выполнять задания, данные педагогическим работником.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4.3. Уважать честь и достоинство других обучающихся и работников МБДОУ, осуществляющих образовательную деятельность.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5.Права исполнителя, заказчика и обучающегося.</w:t>
      </w:r>
    </w:p>
    <w:p w:rsidR="009707A0" w:rsidRPr="006B6CE6" w:rsidRDefault="009707A0" w:rsidP="006B6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B6CE6" w:rsidRPr="006B6CE6" w:rsidRDefault="006B6CE6" w:rsidP="006B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5.1. Исполнитель вправе:</w:t>
      </w:r>
    </w:p>
    <w:p w:rsidR="008B1BF9" w:rsidRDefault="006B6CE6" w:rsidP="006B6C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отказать Заказчику и Потребителю в заключение договора на новый срок по истечении </w:t>
      </w:r>
    </w:p>
    <w:p w:rsidR="00FB4CDD" w:rsidRPr="006B6CE6" w:rsidRDefault="006B6CE6" w:rsidP="009707A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действия настоящего договора, если Заказчик в период его действия допускал нарушения, </w:t>
      </w:r>
      <w:r w:rsidR="00970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предусмотренные гражданским законодательством и настоящим договором и дающие Исполнителю право расторгнуть договор в одностороннем порядке;</w:t>
      </w:r>
    </w:p>
    <w:p w:rsidR="006B6CE6" w:rsidRPr="006B6CE6" w:rsidRDefault="006B6CE6" w:rsidP="006B6C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своему выбору восполнить материал занят</w:t>
      </w:r>
      <w:r w:rsidR="009707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ий, пропущенный Потребителем по </w:t>
      </w: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уважительной причине;</w:t>
      </w:r>
    </w:p>
    <w:p w:rsidR="006B6CE6" w:rsidRPr="006B6CE6" w:rsidRDefault="006B6CE6" w:rsidP="006B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5.2. Заказчик вправе требовать от Исполнителя предоставления информации:</w:t>
      </w:r>
    </w:p>
    <w:p w:rsidR="006B6CE6" w:rsidRPr="006B6CE6" w:rsidRDefault="006B6CE6" w:rsidP="006B6C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вопросам касающимся организации и надлежащего исполнения услуг, предусмотренных разделом 1 настоящего договора и развития перспектив деятельности;</w:t>
      </w:r>
    </w:p>
    <w:p w:rsidR="006B6CE6" w:rsidRPr="006B6CE6" w:rsidRDefault="006B6CE6" w:rsidP="006B6C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способностях Потребителя и его успехах в освоении программы платных образовательных услуг;</w:t>
      </w:r>
    </w:p>
    <w:p w:rsidR="006B6CE6" w:rsidRPr="006B6CE6" w:rsidRDefault="006B6CE6" w:rsidP="006B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5.3. Обучающийся вправе:</w:t>
      </w:r>
    </w:p>
    <w:p w:rsidR="006B6CE6" w:rsidRPr="006B6CE6" w:rsidRDefault="006B6CE6" w:rsidP="006B6C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обращаться к работникам Исполнителя по всем вопросам образовательной деятельности  МБДОУ;</w:t>
      </w:r>
    </w:p>
    <w:p w:rsidR="006B6CE6" w:rsidRPr="006B6CE6" w:rsidRDefault="006B6CE6" w:rsidP="006B6C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получать полный объем оплаченных  Заказчиком платных образовательных услуг; </w:t>
      </w:r>
    </w:p>
    <w:p w:rsidR="006B6CE6" w:rsidRPr="006B6CE6" w:rsidRDefault="006B6CE6" w:rsidP="006B6CE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пользоваться имуществом Исполнителя, необходимым ему для обеспечения образовательного процесса, во время занятий, предусмотренных  планом.</w:t>
      </w:r>
    </w:p>
    <w:p w:rsidR="006B6CE6" w:rsidRDefault="006B6CE6" w:rsidP="006B6C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17B3" w:rsidRPr="006B6CE6" w:rsidRDefault="00C517B3" w:rsidP="006B6C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6CE6" w:rsidRDefault="006B6CE6" w:rsidP="006B6CE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Оплата услуг</w:t>
      </w:r>
    </w:p>
    <w:p w:rsidR="00FB2FF5" w:rsidRPr="006B6CE6" w:rsidRDefault="00FB2FF5" w:rsidP="00FB2F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6D1235" w:rsidRDefault="006B6CE6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25B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6.1. Заказчик  ежемесячно   в рублях оплачивает    услуги,     указанные   в   раз</w:t>
      </w:r>
      <w:r w:rsidR="00450179" w:rsidRPr="00B25B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деле   1    настоящего договора. </w:t>
      </w:r>
    </w:p>
    <w:p w:rsidR="00450179" w:rsidRPr="006D1235" w:rsidRDefault="00450179" w:rsidP="006D1235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6D1235">
        <w:rPr>
          <w:rFonts w:ascii="Times New Roman" w:hAnsi="Times New Roman" w:cs="Times New Roman"/>
          <w:sz w:val="24"/>
          <w:szCs w:val="24"/>
        </w:rPr>
        <w:t>Полная стоимость платной образовательной услуги</w:t>
      </w:r>
      <w:r w:rsidR="006D1235" w:rsidRPr="006D1235">
        <w:rPr>
          <w:rFonts w:ascii="Times New Roman" w:hAnsi="Times New Roman" w:cs="Times New Roman"/>
          <w:sz w:val="24"/>
          <w:szCs w:val="24"/>
        </w:rPr>
        <w:t>__________</w:t>
      </w:r>
      <w:r w:rsidR="006D1235">
        <w:rPr>
          <w:rFonts w:ascii="Times New Roman" w:hAnsi="Times New Roman" w:cs="Times New Roman"/>
          <w:sz w:val="24"/>
          <w:szCs w:val="24"/>
        </w:rPr>
        <w:t>_________________________</w:t>
      </w:r>
      <w:r w:rsidRPr="006D1235">
        <w:rPr>
          <w:rFonts w:ascii="Times New Roman" w:hAnsi="Times New Roman" w:cs="Times New Roman"/>
          <w:sz w:val="24"/>
          <w:szCs w:val="24"/>
        </w:rPr>
        <w:t xml:space="preserve">        </w:t>
      </w:r>
      <w:r w:rsidR="00B25B27" w:rsidRPr="006D12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1235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(название платной образовательной услуги)</w:t>
      </w:r>
    </w:p>
    <w:p w:rsidR="00450179" w:rsidRPr="00B25B27" w:rsidRDefault="00450179" w:rsidP="00B25B27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25B27">
        <w:rPr>
          <w:rFonts w:ascii="Times New Roman" w:hAnsi="Times New Roman" w:cs="Times New Roman"/>
          <w:sz w:val="24"/>
          <w:szCs w:val="24"/>
        </w:rPr>
        <w:t xml:space="preserve">______________________________________________ за весь период обучения 36 астрономических </w:t>
      </w:r>
    </w:p>
    <w:p w:rsidR="00450179" w:rsidRDefault="00F72D32" w:rsidP="00B25B27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часов о</w:t>
      </w:r>
      <w:r w:rsidR="00450179" w:rsidRPr="00B25B27">
        <w:rPr>
          <w:rFonts w:ascii="Times New Roman" w:hAnsi="Times New Roman" w:cs="Times New Roman"/>
          <w:sz w:val="24"/>
          <w:szCs w:val="24"/>
        </w:rPr>
        <w:t>бучающегося составляет_</w:t>
      </w:r>
      <w:r w:rsidR="00450179" w:rsidRPr="00B25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4244,76</w:t>
      </w:r>
      <w:r w:rsidR="005D09E5" w:rsidRPr="00B25B27">
        <w:rPr>
          <w:rFonts w:ascii="Times New Roman" w:hAnsi="Times New Roman" w:cs="Times New Roman"/>
          <w:sz w:val="24"/>
          <w:szCs w:val="24"/>
        </w:rPr>
        <w:t xml:space="preserve"> (четыре тысячи двести сорок четыре руб. 76 коп). Стоимость 1 астрономического часа в неделю (60 мин.) составляет </w:t>
      </w:r>
      <w:r w:rsidR="005D09E5" w:rsidRPr="00B25B27">
        <w:rPr>
          <w:rFonts w:ascii="Times New Roman" w:hAnsi="Times New Roman" w:cs="Times New Roman"/>
          <w:sz w:val="24"/>
          <w:szCs w:val="24"/>
          <w:u w:val="single"/>
        </w:rPr>
        <w:t xml:space="preserve">117,91 </w:t>
      </w:r>
      <w:r w:rsidR="005D09E5" w:rsidRPr="00B25B27">
        <w:rPr>
          <w:rFonts w:ascii="Times New Roman" w:hAnsi="Times New Roman" w:cs="Times New Roman"/>
          <w:sz w:val="24"/>
          <w:szCs w:val="24"/>
        </w:rPr>
        <w:t xml:space="preserve">(сто семнадцать руб. 91 коп.). один </w:t>
      </w:r>
      <w:proofErr w:type="gramStart"/>
      <w:r w:rsidR="005D09E5" w:rsidRPr="00B25B27">
        <w:rPr>
          <w:rFonts w:ascii="Times New Roman" w:hAnsi="Times New Roman" w:cs="Times New Roman"/>
          <w:sz w:val="24"/>
          <w:szCs w:val="24"/>
        </w:rPr>
        <w:t>астрономический  час</w:t>
      </w:r>
      <w:proofErr w:type="gramEnd"/>
      <w:r w:rsidR="005D09E5" w:rsidRPr="00B25B27">
        <w:rPr>
          <w:rFonts w:ascii="Times New Roman" w:hAnsi="Times New Roman" w:cs="Times New Roman"/>
          <w:sz w:val="24"/>
          <w:szCs w:val="24"/>
        </w:rPr>
        <w:t xml:space="preserve"> равен двум занятиям. Стоимость 1 занятия  (30 мин., в неделю проводится 2 занятия)</w:t>
      </w:r>
      <w:r w:rsidR="00B25B27">
        <w:rPr>
          <w:rFonts w:ascii="Times New Roman" w:hAnsi="Times New Roman" w:cs="Times New Roman"/>
          <w:sz w:val="24"/>
          <w:szCs w:val="24"/>
        </w:rPr>
        <w:t xml:space="preserve"> </w:t>
      </w:r>
      <w:r w:rsidR="005D09E5" w:rsidRPr="00B25B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составляет </w:t>
      </w:r>
      <w:r w:rsidR="005D09E5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58,96 (</w:t>
      </w:r>
      <w:r w:rsidR="00B25B27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пятьдесят восемь </w:t>
      </w:r>
      <w:r w:rsid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руб. 96</w:t>
      </w:r>
      <w:r w:rsidR="00B25B27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коп.)</w:t>
      </w:r>
    </w:p>
    <w:p w:rsidR="00FB2FF5" w:rsidRPr="00B25B27" w:rsidRDefault="00FB2FF5" w:rsidP="00B25B27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D1235" w:rsidRPr="006D1235" w:rsidRDefault="006D1235" w:rsidP="006D1235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6D1235">
        <w:rPr>
          <w:rFonts w:ascii="Times New Roman" w:hAnsi="Times New Roman" w:cs="Times New Roman"/>
          <w:sz w:val="24"/>
          <w:szCs w:val="24"/>
        </w:rPr>
        <w:t>Полная стоимость платной образовательной услуги__________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D12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235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(название платной образовательной услуги)</w:t>
      </w:r>
    </w:p>
    <w:p w:rsidR="006D1235" w:rsidRPr="00B25B27" w:rsidRDefault="006D123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25B27">
        <w:rPr>
          <w:rFonts w:ascii="Times New Roman" w:hAnsi="Times New Roman" w:cs="Times New Roman"/>
          <w:sz w:val="24"/>
          <w:szCs w:val="24"/>
        </w:rPr>
        <w:t xml:space="preserve">______________________________________________ за весь период обучения 36 астрономических </w:t>
      </w:r>
    </w:p>
    <w:p w:rsidR="006D1235" w:rsidRDefault="006D123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  <w:r w:rsidRPr="00B25B27">
        <w:rPr>
          <w:rFonts w:ascii="Times New Roman" w:hAnsi="Times New Roman" w:cs="Times New Roman"/>
          <w:sz w:val="24"/>
          <w:szCs w:val="24"/>
        </w:rPr>
        <w:t>часов Обучающегося составляет_</w:t>
      </w:r>
      <w:r w:rsidRPr="00B25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4244,76</w:t>
      </w:r>
      <w:r w:rsidRPr="00B25B27">
        <w:rPr>
          <w:rFonts w:ascii="Times New Roman" w:hAnsi="Times New Roman" w:cs="Times New Roman"/>
          <w:sz w:val="24"/>
          <w:szCs w:val="24"/>
        </w:rPr>
        <w:t xml:space="preserve"> (четыре тысячи двести сорок четыре руб. 76 коп). Стоимость 1 астрономического часа в неделю (60 мин.) составляет </w:t>
      </w:r>
      <w:r w:rsidRPr="00B25B27">
        <w:rPr>
          <w:rFonts w:ascii="Times New Roman" w:hAnsi="Times New Roman" w:cs="Times New Roman"/>
          <w:sz w:val="24"/>
          <w:szCs w:val="24"/>
          <w:u w:val="single"/>
        </w:rPr>
        <w:t xml:space="preserve">117,91 </w:t>
      </w:r>
      <w:r w:rsidRPr="00B25B27">
        <w:rPr>
          <w:rFonts w:ascii="Times New Roman" w:hAnsi="Times New Roman" w:cs="Times New Roman"/>
          <w:sz w:val="24"/>
          <w:szCs w:val="24"/>
        </w:rPr>
        <w:t xml:space="preserve">(сто семнадцать руб. 91 коп.). один </w:t>
      </w:r>
      <w:proofErr w:type="gramStart"/>
      <w:r w:rsidRPr="00B25B27">
        <w:rPr>
          <w:rFonts w:ascii="Times New Roman" w:hAnsi="Times New Roman" w:cs="Times New Roman"/>
          <w:sz w:val="24"/>
          <w:szCs w:val="24"/>
        </w:rPr>
        <w:t>астрономический  час</w:t>
      </w:r>
      <w:proofErr w:type="gramEnd"/>
      <w:r w:rsidRPr="00B25B27">
        <w:rPr>
          <w:rFonts w:ascii="Times New Roman" w:hAnsi="Times New Roman" w:cs="Times New Roman"/>
          <w:sz w:val="24"/>
          <w:szCs w:val="24"/>
        </w:rPr>
        <w:t xml:space="preserve"> равен двум занятиям. Стоимость 1 занятия  (30 мин., в неделю проводится 2 занятия)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B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составляет </w:t>
      </w:r>
      <w:r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58,96 (пятьдесят восемь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руб. 96</w:t>
      </w:r>
      <w:r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коп.)</w:t>
      </w:r>
    </w:p>
    <w:p w:rsidR="00FB2FF5" w:rsidRPr="00B25B27" w:rsidRDefault="00FB2FF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D1235" w:rsidRPr="006D1235" w:rsidRDefault="006D1235" w:rsidP="006D1235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6D1235">
        <w:rPr>
          <w:rFonts w:ascii="Times New Roman" w:hAnsi="Times New Roman" w:cs="Times New Roman"/>
          <w:sz w:val="24"/>
          <w:szCs w:val="24"/>
        </w:rPr>
        <w:t>Полная стоимость платной образовательной услуги__________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D12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235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(название платной образовательной услуги)</w:t>
      </w:r>
    </w:p>
    <w:p w:rsidR="006D1235" w:rsidRPr="00B25B27" w:rsidRDefault="006D123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25B27">
        <w:rPr>
          <w:rFonts w:ascii="Times New Roman" w:hAnsi="Times New Roman" w:cs="Times New Roman"/>
          <w:sz w:val="24"/>
          <w:szCs w:val="24"/>
        </w:rPr>
        <w:t xml:space="preserve">______________________________________________ за весь период обучения 36 астрономических </w:t>
      </w:r>
    </w:p>
    <w:p w:rsidR="006D1235" w:rsidRDefault="00F72D32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часов о</w:t>
      </w:r>
      <w:r w:rsidR="006D1235" w:rsidRPr="00B25B27">
        <w:rPr>
          <w:rFonts w:ascii="Times New Roman" w:hAnsi="Times New Roman" w:cs="Times New Roman"/>
          <w:sz w:val="24"/>
          <w:szCs w:val="24"/>
        </w:rPr>
        <w:t>бучающегося составляет_</w:t>
      </w:r>
      <w:r w:rsidR="006D1235" w:rsidRPr="00B25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4244,76</w:t>
      </w:r>
      <w:r w:rsidR="006D1235" w:rsidRPr="00B25B27">
        <w:rPr>
          <w:rFonts w:ascii="Times New Roman" w:hAnsi="Times New Roman" w:cs="Times New Roman"/>
          <w:sz w:val="24"/>
          <w:szCs w:val="24"/>
        </w:rPr>
        <w:t xml:space="preserve"> (четыре тысячи двести сорок четыре руб. 76 коп). Стоимость 1 астрономического часа в неделю (60 мин.) составляет </w:t>
      </w:r>
      <w:r w:rsidR="006D1235" w:rsidRPr="00B25B27">
        <w:rPr>
          <w:rFonts w:ascii="Times New Roman" w:hAnsi="Times New Roman" w:cs="Times New Roman"/>
          <w:sz w:val="24"/>
          <w:szCs w:val="24"/>
          <w:u w:val="single"/>
        </w:rPr>
        <w:t xml:space="preserve">117,91 </w:t>
      </w:r>
      <w:r w:rsidR="006D1235" w:rsidRPr="00B25B27">
        <w:rPr>
          <w:rFonts w:ascii="Times New Roman" w:hAnsi="Times New Roman" w:cs="Times New Roman"/>
          <w:sz w:val="24"/>
          <w:szCs w:val="24"/>
        </w:rPr>
        <w:t xml:space="preserve">(сто семнадцать руб. 91 коп.). один </w:t>
      </w:r>
      <w:proofErr w:type="gramStart"/>
      <w:r w:rsidR="006D1235" w:rsidRPr="00B25B27">
        <w:rPr>
          <w:rFonts w:ascii="Times New Roman" w:hAnsi="Times New Roman" w:cs="Times New Roman"/>
          <w:sz w:val="24"/>
          <w:szCs w:val="24"/>
        </w:rPr>
        <w:t>астрономический  час</w:t>
      </w:r>
      <w:proofErr w:type="gramEnd"/>
      <w:r w:rsidR="006D1235" w:rsidRPr="00B25B27">
        <w:rPr>
          <w:rFonts w:ascii="Times New Roman" w:hAnsi="Times New Roman" w:cs="Times New Roman"/>
          <w:sz w:val="24"/>
          <w:szCs w:val="24"/>
        </w:rPr>
        <w:t xml:space="preserve"> равен двум занятиям. Стоимость 1 занятия  (30 мин., в неделю проводится 2 занятия)</w:t>
      </w:r>
      <w:r w:rsidR="006D1235">
        <w:rPr>
          <w:rFonts w:ascii="Times New Roman" w:hAnsi="Times New Roman" w:cs="Times New Roman"/>
          <w:sz w:val="24"/>
          <w:szCs w:val="24"/>
        </w:rPr>
        <w:t xml:space="preserve"> 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составляет 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58,96 (пятьдесят восемь </w:t>
      </w:r>
      <w:r w:rsidR="006D123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руб. 96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коп.)</w:t>
      </w:r>
    </w:p>
    <w:p w:rsidR="00FB2FF5" w:rsidRPr="00B25B27" w:rsidRDefault="00FB2FF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D1235" w:rsidRPr="006D1235" w:rsidRDefault="006D1235" w:rsidP="006D1235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6D1235">
        <w:rPr>
          <w:rFonts w:ascii="Times New Roman" w:hAnsi="Times New Roman" w:cs="Times New Roman"/>
          <w:sz w:val="24"/>
          <w:szCs w:val="24"/>
        </w:rPr>
        <w:t>Полная стоимость платной образовательной услуги__________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D12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235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(название платной образовательной услуги)</w:t>
      </w:r>
    </w:p>
    <w:p w:rsidR="006D1235" w:rsidRPr="00B25B27" w:rsidRDefault="006D123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25B27">
        <w:rPr>
          <w:rFonts w:ascii="Times New Roman" w:hAnsi="Times New Roman" w:cs="Times New Roman"/>
          <w:sz w:val="24"/>
          <w:szCs w:val="24"/>
        </w:rPr>
        <w:t xml:space="preserve">______________________________________________ за весь период обучения 36 астрономических </w:t>
      </w:r>
    </w:p>
    <w:p w:rsidR="006D1235" w:rsidRDefault="00F72D32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часов о</w:t>
      </w:r>
      <w:r w:rsidR="006D1235" w:rsidRPr="00B25B27">
        <w:rPr>
          <w:rFonts w:ascii="Times New Roman" w:hAnsi="Times New Roman" w:cs="Times New Roman"/>
          <w:sz w:val="24"/>
          <w:szCs w:val="24"/>
        </w:rPr>
        <w:t>бучающегося составляет_</w:t>
      </w:r>
      <w:r w:rsidR="006D1235" w:rsidRPr="00B25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4244,76</w:t>
      </w:r>
      <w:r w:rsidR="006D1235" w:rsidRPr="00B25B27">
        <w:rPr>
          <w:rFonts w:ascii="Times New Roman" w:hAnsi="Times New Roman" w:cs="Times New Roman"/>
          <w:sz w:val="24"/>
          <w:szCs w:val="24"/>
        </w:rPr>
        <w:t xml:space="preserve"> (четыре тысячи двести сорок четыре руб. 76 коп). Стоимость 1 астрономического часа в неделю (60 мин.) составляет </w:t>
      </w:r>
      <w:r w:rsidR="006D1235" w:rsidRPr="00B25B27">
        <w:rPr>
          <w:rFonts w:ascii="Times New Roman" w:hAnsi="Times New Roman" w:cs="Times New Roman"/>
          <w:sz w:val="24"/>
          <w:szCs w:val="24"/>
          <w:u w:val="single"/>
        </w:rPr>
        <w:t xml:space="preserve">117,91 </w:t>
      </w:r>
      <w:r w:rsidR="006D1235" w:rsidRPr="00B25B27">
        <w:rPr>
          <w:rFonts w:ascii="Times New Roman" w:hAnsi="Times New Roman" w:cs="Times New Roman"/>
          <w:sz w:val="24"/>
          <w:szCs w:val="24"/>
        </w:rPr>
        <w:t xml:space="preserve">(сто семнадцать руб. 91 коп.). один </w:t>
      </w:r>
      <w:proofErr w:type="gramStart"/>
      <w:r w:rsidR="006D1235" w:rsidRPr="00B25B27">
        <w:rPr>
          <w:rFonts w:ascii="Times New Roman" w:hAnsi="Times New Roman" w:cs="Times New Roman"/>
          <w:sz w:val="24"/>
          <w:szCs w:val="24"/>
        </w:rPr>
        <w:t>астрономический  час</w:t>
      </w:r>
      <w:proofErr w:type="gramEnd"/>
      <w:r w:rsidR="006D1235" w:rsidRPr="00B25B27">
        <w:rPr>
          <w:rFonts w:ascii="Times New Roman" w:hAnsi="Times New Roman" w:cs="Times New Roman"/>
          <w:sz w:val="24"/>
          <w:szCs w:val="24"/>
        </w:rPr>
        <w:t xml:space="preserve"> равен двум занятиям. Стоимость 1 занятия  (30 мин., в неделю проводится 2 занятия)</w:t>
      </w:r>
      <w:r w:rsidR="006D1235">
        <w:rPr>
          <w:rFonts w:ascii="Times New Roman" w:hAnsi="Times New Roman" w:cs="Times New Roman"/>
          <w:sz w:val="24"/>
          <w:szCs w:val="24"/>
        </w:rPr>
        <w:t xml:space="preserve"> 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составляет 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58,96 (пятьдесят восемь </w:t>
      </w:r>
      <w:r w:rsidR="006D123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руб. 96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коп.)</w:t>
      </w:r>
    </w:p>
    <w:p w:rsidR="00FB2FF5" w:rsidRPr="00B25B27" w:rsidRDefault="00FB2FF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D1235" w:rsidRPr="006D1235" w:rsidRDefault="006D1235" w:rsidP="006D1235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6D1235">
        <w:rPr>
          <w:rFonts w:ascii="Times New Roman" w:hAnsi="Times New Roman" w:cs="Times New Roman"/>
          <w:sz w:val="24"/>
          <w:szCs w:val="24"/>
        </w:rPr>
        <w:lastRenderedPageBreak/>
        <w:t>Полная стоимость платной образовательной услуги__________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D12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235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(название платной образовательной услуги)</w:t>
      </w:r>
    </w:p>
    <w:p w:rsidR="006D1235" w:rsidRPr="00B25B27" w:rsidRDefault="006D123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25B27">
        <w:rPr>
          <w:rFonts w:ascii="Times New Roman" w:hAnsi="Times New Roman" w:cs="Times New Roman"/>
          <w:sz w:val="24"/>
          <w:szCs w:val="24"/>
        </w:rPr>
        <w:t xml:space="preserve">______________________________________________ за весь период обучения 36 астрономических </w:t>
      </w:r>
    </w:p>
    <w:p w:rsidR="006D1235" w:rsidRDefault="00F72D32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часов о</w:t>
      </w:r>
      <w:r w:rsidR="006D1235" w:rsidRPr="00B25B27">
        <w:rPr>
          <w:rFonts w:ascii="Times New Roman" w:hAnsi="Times New Roman" w:cs="Times New Roman"/>
          <w:sz w:val="24"/>
          <w:szCs w:val="24"/>
        </w:rPr>
        <w:t>бучающегося составляет_</w:t>
      </w:r>
      <w:r w:rsidR="006D1235" w:rsidRPr="00B25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4244,76</w:t>
      </w:r>
      <w:r w:rsidR="006D1235" w:rsidRPr="00B25B27">
        <w:rPr>
          <w:rFonts w:ascii="Times New Roman" w:hAnsi="Times New Roman" w:cs="Times New Roman"/>
          <w:sz w:val="24"/>
          <w:szCs w:val="24"/>
        </w:rPr>
        <w:t xml:space="preserve"> (четыре тысячи двести сорок четыре руб. 76 коп). Стоимость 1 астрономического часа в неделю (60 мин.) составляет </w:t>
      </w:r>
      <w:r w:rsidR="006D1235" w:rsidRPr="00B25B27">
        <w:rPr>
          <w:rFonts w:ascii="Times New Roman" w:hAnsi="Times New Roman" w:cs="Times New Roman"/>
          <w:sz w:val="24"/>
          <w:szCs w:val="24"/>
          <w:u w:val="single"/>
        </w:rPr>
        <w:t xml:space="preserve">117,91 </w:t>
      </w:r>
      <w:r w:rsidR="006D1235" w:rsidRPr="00B25B27">
        <w:rPr>
          <w:rFonts w:ascii="Times New Roman" w:hAnsi="Times New Roman" w:cs="Times New Roman"/>
          <w:sz w:val="24"/>
          <w:szCs w:val="24"/>
        </w:rPr>
        <w:t xml:space="preserve">(сто семнадцать руб. 91 коп.). один </w:t>
      </w:r>
      <w:proofErr w:type="gramStart"/>
      <w:r w:rsidR="006D1235" w:rsidRPr="00B25B27">
        <w:rPr>
          <w:rFonts w:ascii="Times New Roman" w:hAnsi="Times New Roman" w:cs="Times New Roman"/>
          <w:sz w:val="24"/>
          <w:szCs w:val="24"/>
        </w:rPr>
        <w:t>астрономический  час</w:t>
      </w:r>
      <w:proofErr w:type="gramEnd"/>
      <w:r w:rsidR="006D1235" w:rsidRPr="00B25B27">
        <w:rPr>
          <w:rFonts w:ascii="Times New Roman" w:hAnsi="Times New Roman" w:cs="Times New Roman"/>
          <w:sz w:val="24"/>
          <w:szCs w:val="24"/>
        </w:rPr>
        <w:t xml:space="preserve"> равен двум занятиям. Стоимость 1 занятия  (30 мин., в неделю проводится 2 занятия)</w:t>
      </w:r>
      <w:r w:rsidR="006D1235">
        <w:rPr>
          <w:rFonts w:ascii="Times New Roman" w:hAnsi="Times New Roman" w:cs="Times New Roman"/>
          <w:sz w:val="24"/>
          <w:szCs w:val="24"/>
        </w:rPr>
        <w:t xml:space="preserve"> 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составляет 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58,96 (пятьдесят восемь </w:t>
      </w:r>
      <w:r w:rsidR="006D123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руб. 96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коп.)</w:t>
      </w:r>
    </w:p>
    <w:p w:rsidR="00FB2FF5" w:rsidRPr="00B25B27" w:rsidRDefault="00FB2FF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D1235" w:rsidRPr="006D1235" w:rsidRDefault="006D1235" w:rsidP="006D1235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6D1235">
        <w:rPr>
          <w:rFonts w:ascii="Times New Roman" w:hAnsi="Times New Roman" w:cs="Times New Roman"/>
          <w:sz w:val="24"/>
          <w:szCs w:val="24"/>
        </w:rPr>
        <w:t>Полная стоимость платной образовательной услуги__________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D12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235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(название платной образовательной услуги)</w:t>
      </w:r>
    </w:p>
    <w:p w:rsidR="006D1235" w:rsidRPr="00B25B27" w:rsidRDefault="006D123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25B27">
        <w:rPr>
          <w:rFonts w:ascii="Times New Roman" w:hAnsi="Times New Roman" w:cs="Times New Roman"/>
          <w:sz w:val="24"/>
          <w:szCs w:val="24"/>
        </w:rPr>
        <w:t xml:space="preserve">______________________________________________ за весь период обучения 36 астрономических </w:t>
      </w:r>
    </w:p>
    <w:p w:rsidR="006D1235" w:rsidRDefault="00F72D32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часов о</w:t>
      </w:r>
      <w:r w:rsidR="006D1235" w:rsidRPr="00B25B27">
        <w:rPr>
          <w:rFonts w:ascii="Times New Roman" w:hAnsi="Times New Roman" w:cs="Times New Roman"/>
          <w:sz w:val="24"/>
          <w:szCs w:val="24"/>
        </w:rPr>
        <w:t>бучающегося составляет_</w:t>
      </w:r>
      <w:r w:rsidR="006D1235" w:rsidRPr="00B25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4244,76</w:t>
      </w:r>
      <w:r w:rsidR="006D1235" w:rsidRPr="00B25B27">
        <w:rPr>
          <w:rFonts w:ascii="Times New Roman" w:hAnsi="Times New Roman" w:cs="Times New Roman"/>
          <w:sz w:val="24"/>
          <w:szCs w:val="24"/>
        </w:rPr>
        <w:t xml:space="preserve"> (четыре тысячи двести сорок четыре руб. 76 коп). Стоимость 1 астрономического часа в неделю (60 мин.) составляет </w:t>
      </w:r>
      <w:r w:rsidR="006D1235" w:rsidRPr="00B25B27">
        <w:rPr>
          <w:rFonts w:ascii="Times New Roman" w:hAnsi="Times New Roman" w:cs="Times New Roman"/>
          <w:sz w:val="24"/>
          <w:szCs w:val="24"/>
          <w:u w:val="single"/>
        </w:rPr>
        <w:t xml:space="preserve">117,91 </w:t>
      </w:r>
      <w:r w:rsidR="006D1235" w:rsidRPr="00B25B27">
        <w:rPr>
          <w:rFonts w:ascii="Times New Roman" w:hAnsi="Times New Roman" w:cs="Times New Roman"/>
          <w:sz w:val="24"/>
          <w:szCs w:val="24"/>
        </w:rPr>
        <w:t xml:space="preserve">(сто семнадцать руб. 91 коп.). один </w:t>
      </w:r>
      <w:proofErr w:type="gramStart"/>
      <w:r w:rsidR="006D1235" w:rsidRPr="00B25B27">
        <w:rPr>
          <w:rFonts w:ascii="Times New Roman" w:hAnsi="Times New Roman" w:cs="Times New Roman"/>
          <w:sz w:val="24"/>
          <w:szCs w:val="24"/>
        </w:rPr>
        <w:t>астрономический  час</w:t>
      </w:r>
      <w:proofErr w:type="gramEnd"/>
      <w:r w:rsidR="006D1235" w:rsidRPr="00B25B27">
        <w:rPr>
          <w:rFonts w:ascii="Times New Roman" w:hAnsi="Times New Roman" w:cs="Times New Roman"/>
          <w:sz w:val="24"/>
          <w:szCs w:val="24"/>
        </w:rPr>
        <w:t xml:space="preserve"> равен двум занятиям. Стоимость 1 занятия  (30 мин., в неделю проводится 2 занятия)</w:t>
      </w:r>
      <w:r w:rsidR="006D1235">
        <w:rPr>
          <w:rFonts w:ascii="Times New Roman" w:hAnsi="Times New Roman" w:cs="Times New Roman"/>
          <w:sz w:val="24"/>
          <w:szCs w:val="24"/>
        </w:rPr>
        <w:t xml:space="preserve"> 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составляет 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58,96 (пятьдесят восемь </w:t>
      </w:r>
      <w:r w:rsidR="006D123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руб. 96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коп.)</w:t>
      </w:r>
    </w:p>
    <w:p w:rsidR="00FB2FF5" w:rsidRPr="00B25B27" w:rsidRDefault="00FB2FF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D1235" w:rsidRPr="006D1235" w:rsidRDefault="006D1235" w:rsidP="006D1235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6D1235">
        <w:rPr>
          <w:rFonts w:ascii="Times New Roman" w:hAnsi="Times New Roman" w:cs="Times New Roman"/>
          <w:sz w:val="24"/>
          <w:szCs w:val="24"/>
        </w:rPr>
        <w:t>Полная стоимость платной образовательной услуги__________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D12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235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(название платной образовательной услуги)</w:t>
      </w:r>
    </w:p>
    <w:p w:rsidR="006D1235" w:rsidRPr="00B25B27" w:rsidRDefault="006D1235" w:rsidP="006D1235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B25B27">
        <w:rPr>
          <w:rFonts w:ascii="Times New Roman" w:hAnsi="Times New Roman" w:cs="Times New Roman"/>
          <w:sz w:val="24"/>
          <w:szCs w:val="24"/>
        </w:rPr>
        <w:t xml:space="preserve">______________________________________________ за весь период обучения 36 астрономических </w:t>
      </w:r>
    </w:p>
    <w:p w:rsidR="00FB2FF5" w:rsidRPr="00F72D32" w:rsidRDefault="00F72D32" w:rsidP="00B25B27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часов о</w:t>
      </w:r>
      <w:r w:rsidR="006D1235" w:rsidRPr="00B25B27">
        <w:rPr>
          <w:rFonts w:ascii="Times New Roman" w:hAnsi="Times New Roman" w:cs="Times New Roman"/>
          <w:sz w:val="24"/>
          <w:szCs w:val="24"/>
        </w:rPr>
        <w:t>бучающегося составляет_</w:t>
      </w:r>
      <w:r w:rsidR="006D1235" w:rsidRPr="00B25B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4244,76</w:t>
      </w:r>
      <w:r w:rsidR="006D1235" w:rsidRPr="00B25B27">
        <w:rPr>
          <w:rFonts w:ascii="Times New Roman" w:hAnsi="Times New Roman" w:cs="Times New Roman"/>
          <w:sz w:val="24"/>
          <w:szCs w:val="24"/>
        </w:rPr>
        <w:t xml:space="preserve"> (четыре тысячи двести сорок четыре руб. 76 коп). Стоимость 1 астрономического часа в неделю (60 мин.) составляет </w:t>
      </w:r>
      <w:r w:rsidR="006D1235" w:rsidRPr="00B25B27">
        <w:rPr>
          <w:rFonts w:ascii="Times New Roman" w:hAnsi="Times New Roman" w:cs="Times New Roman"/>
          <w:sz w:val="24"/>
          <w:szCs w:val="24"/>
          <w:u w:val="single"/>
        </w:rPr>
        <w:t xml:space="preserve">117,91 </w:t>
      </w:r>
      <w:r w:rsidR="006D1235" w:rsidRPr="00B25B27">
        <w:rPr>
          <w:rFonts w:ascii="Times New Roman" w:hAnsi="Times New Roman" w:cs="Times New Roman"/>
          <w:sz w:val="24"/>
          <w:szCs w:val="24"/>
        </w:rPr>
        <w:t xml:space="preserve">(сто семнадцать руб. 91 коп.). один </w:t>
      </w:r>
      <w:proofErr w:type="gramStart"/>
      <w:r w:rsidR="006D1235" w:rsidRPr="00B25B27">
        <w:rPr>
          <w:rFonts w:ascii="Times New Roman" w:hAnsi="Times New Roman" w:cs="Times New Roman"/>
          <w:sz w:val="24"/>
          <w:szCs w:val="24"/>
        </w:rPr>
        <w:t>астрономический  час</w:t>
      </w:r>
      <w:proofErr w:type="gramEnd"/>
      <w:r w:rsidR="006D1235" w:rsidRPr="00B25B27">
        <w:rPr>
          <w:rFonts w:ascii="Times New Roman" w:hAnsi="Times New Roman" w:cs="Times New Roman"/>
          <w:sz w:val="24"/>
          <w:szCs w:val="24"/>
        </w:rPr>
        <w:t xml:space="preserve"> равен двум занятиям. Стоимость 1 занятия  (30 мин., в неделю проводится 2 занятия)</w:t>
      </w:r>
      <w:r w:rsidR="006D1235">
        <w:rPr>
          <w:rFonts w:ascii="Times New Roman" w:hAnsi="Times New Roman" w:cs="Times New Roman"/>
          <w:sz w:val="24"/>
          <w:szCs w:val="24"/>
        </w:rPr>
        <w:t xml:space="preserve"> 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составляет 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58,96 (пятьдесят восемь </w:t>
      </w:r>
      <w:r w:rsidR="006D123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руб. 96</w:t>
      </w:r>
      <w:r w:rsidR="006D1235" w:rsidRPr="00B25B27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коп.)</w:t>
      </w:r>
    </w:p>
    <w:p w:rsidR="006B6CE6" w:rsidRPr="00B25B27" w:rsidRDefault="00B25B27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B25B27">
        <w:rPr>
          <w:rFonts w:ascii="Times New Roman" w:hAnsi="Times New Roman" w:cs="Times New Roman"/>
          <w:color w:val="000000" w:themeColor="text1"/>
          <w:sz w:val="24"/>
          <w:szCs w:val="24"/>
        </w:rPr>
        <w:t>6.2.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</w:t>
      </w:r>
    </w:p>
    <w:p w:rsidR="006B6CE6" w:rsidRPr="00B25B27" w:rsidRDefault="00B25B27" w:rsidP="006B6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5B2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6.3</w:t>
      </w:r>
      <w:r w:rsidR="006B6CE6" w:rsidRPr="00B25B27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 xml:space="preserve">. </w:t>
      </w:r>
      <w:r w:rsidR="006B6CE6" w:rsidRPr="00B2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B2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производится не позднее 15</w:t>
      </w:r>
      <w:r w:rsidR="006B6CE6" w:rsidRPr="00B2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числа </w:t>
      </w:r>
      <w:r w:rsidRPr="00B2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текущего </w:t>
      </w:r>
      <w:proofErr w:type="gramStart"/>
      <w:r w:rsidRPr="00B2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месяца </w:t>
      </w:r>
      <w:r w:rsidR="006B6CE6" w:rsidRPr="00B2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6B6CE6" w:rsidRPr="00B2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банке по выдаваемой Заказчику  Исполнителем  платежного извещения. </w:t>
      </w:r>
      <w:r w:rsidRPr="00B2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Копию платежного д</w:t>
      </w:r>
      <w:r w:rsidR="006B6CE6" w:rsidRPr="00B2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окумент</w:t>
      </w:r>
      <w:r w:rsidRPr="00B2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а, подтверждающего</w:t>
      </w:r>
      <w:r w:rsidR="006B6CE6" w:rsidRPr="00B25B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оплату, необходимо представить в образовательное учреждение.</w:t>
      </w:r>
    </w:p>
    <w:p w:rsidR="006B6CE6" w:rsidRPr="006B6CE6" w:rsidRDefault="006B6CE6" w:rsidP="006B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6CE6" w:rsidRPr="006B6CE6" w:rsidRDefault="006B6CE6" w:rsidP="006B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B6CE6" w:rsidRPr="006B6CE6" w:rsidRDefault="006B6CE6" w:rsidP="006B6CE6">
      <w:pPr>
        <w:widowControl w:val="0"/>
        <w:numPr>
          <w:ilvl w:val="0"/>
          <w:numId w:val="27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Основания изменения и расторжения договора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left="720"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7.1.</w:t>
      </w:r>
      <w:r w:rsidRPr="006B6CE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ab/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Условия, на которых заключен настоящий договор, могут быть изменены либо по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соглашению сторон, либо в соответствии с действующим законодательством Российской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Федерации.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7.2.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Договор </w:t>
      </w:r>
      <w:r w:rsidRPr="006B6CE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</w:t>
      </w:r>
      <w:r w:rsidRPr="006B6CE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любое время может быть расторгнут Заказчиком при условии,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указанном в </w:t>
      </w:r>
      <w:proofErr w:type="spellStart"/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абз</w:t>
      </w:r>
      <w:proofErr w:type="spellEnd"/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1 настоящего пункта.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7.3.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Настоящий договор может быть расторгнут по соглашению сторон. По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инициативе одной из сторон договор может быть расторгнут по основаниям,</w:t>
      </w:r>
      <w:r w:rsidR="00AA5AD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предусмотренным действующим законодательством Российской Федерации.</w:t>
      </w:r>
    </w:p>
    <w:p w:rsid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7.4. Исполнитель вправе отказаться от исполнения договора, если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Заказчик нарушил сроки оплаты услуг (п.5.2  настоящего договора) или допустил  пропуск Потребителем  3-х и более занятий без уважительных причин  в течение месяца, предусмотренных п.2.4.</w:t>
      </w:r>
      <w:r w:rsidR="00AA5AD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 п.3.10 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FB2FF5" w:rsidRDefault="00FB2FF5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B2FF5" w:rsidRDefault="00FB2FF5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B2FF5" w:rsidRPr="006B6CE6" w:rsidRDefault="00FB2FF5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7.5.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Если Потребитель своим поведением систематически нарушает права и законные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интересы других воспитанников или препятствует нормальному осуществлению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образовательного процесса, Исполнитель вправе отказаться от исполнения договора,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когда после 3 (трех)  предупреждений Потребитель не устранит  указанные нарушения. Договор считается расторгнутым со дня письменного уведомления  Исполнителем     Заказчика     об  отказе     от исполнения договора.</w:t>
      </w:r>
    </w:p>
    <w:p w:rsidR="00C517B3" w:rsidRDefault="00C517B3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517B3" w:rsidRPr="006B6CE6" w:rsidRDefault="00C517B3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 xml:space="preserve">8. Ответственность за неисполнение или ненадлежащее исполнение </w:t>
      </w:r>
      <w:r w:rsidRPr="006B6CE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обязательств по настоящему договору.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9. Срок действия договора и </w:t>
      </w:r>
      <w:r w:rsidRPr="006B6CE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другие условия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9.1.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Настоящий договор вступает в силу со дня  его заключения сторонами  и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действует до</w:t>
      </w:r>
      <w:r w:rsidRPr="006B6CE6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____.____.20____ г.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9.2.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Договор составлен в двух экземплярах, имеющих равную юридическую силу.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10. Подписи </w:t>
      </w:r>
      <w:r w:rsidRPr="006B6CE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сторон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6CE6" w:rsidRPr="006B6CE6" w:rsidSect="006B6CE6">
          <w:pgSz w:w="11909" w:h="16834"/>
          <w:pgMar w:top="471" w:right="360" w:bottom="360" w:left="1281" w:header="720" w:footer="720" w:gutter="0"/>
          <w:cols w:space="60"/>
          <w:noEndnote/>
        </w:sect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Исполнитель 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Заведующий МБДОУ №299 Тарабанова С.Н.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_______________ 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(подпись) 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344056г.Ростов-на-</w:t>
      </w:r>
      <w:proofErr w:type="gramStart"/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Дону,пер</w:t>
      </w:r>
      <w:proofErr w:type="gramEnd"/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.Беломорский 16              </w:t>
      </w: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Банк: ГРКЦ ГУ Банка России по </w:t>
      </w:r>
      <w:proofErr w:type="spellStart"/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Рос.обл</w:t>
      </w:r>
      <w:proofErr w:type="spellEnd"/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 xml:space="preserve">. </w:t>
      </w: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Счет:40701810860151000008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Заказчик</w:t>
      </w: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 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6B6CE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данные_____________________________________________________________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адрес_______________________________________________________________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(контактный телефон) 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(подпись)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B6CE6" w:rsidRPr="006B6CE6" w:rsidSect="00F36104">
          <w:type w:val="continuous"/>
          <w:pgSz w:w="11909" w:h="16834"/>
          <w:pgMar w:top="471" w:right="852" w:bottom="360" w:left="1483" w:header="720" w:footer="720" w:gutter="0"/>
          <w:cols w:num="2" w:space="720" w:equalWidth="0">
            <w:col w:w="2889" w:space="3278"/>
            <w:col w:w="3407"/>
          </w:cols>
          <w:noEndnote/>
        </w:sect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ectPr w:rsidR="006B6CE6" w:rsidRPr="006B6CE6">
          <w:type w:val="continuous"/>
          <w:pgSz w:w="11909" w:h="16834"/>
          <w:pgMar w:top="471" w:right="1167" w:bottom="360" w:left="1430" w:header="720" w:footer="720" w:gutter="0"/>
          <w:cols w:num="2" w:space="720" w:equalWidth="0">
            <w:col w:w="4761" w:space="797"/>
            <w:col w:w="3753"/>
          </w:cols>
          <w:noEndnote/>
        </w:sectPr>
      </w:pPr>
      <w:r w:rsidRPr="006B6C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                  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Приложение №1  к договору </w:t>
      </w:r>
    </w:p>
    <w:p w:rsidR="0006675B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 оказании платных об</w:t>
      </w:r>
      <w:r w:rsidR="000667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разовательных услуг МБДОУ № 299</w:t>
      </w:r>
    </w:p>
    <w:p w:rsidR="00BF15B6" w:rsidRPr="006B6CE6" w:rsidRDefault="00BF15B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C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Основание: 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 13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1.2019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1036 «О внесении изменений в п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города Ростова-на-Дону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12.09.2012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№781 «Об утверждении тарифов на платные образовательные услуги, предоставляемые муниципальными образовательными учреждениями Первомайского района гор</w:t>
      </w:r>
      <w:r w:rsidR="00FB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Ростова-на-Дону» (ред. от 14.11.2018 </w:t>
      </w:r>
      <w:r w:rsidRPr="006B6CE6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6B6CE6" w:rsidRPr="006B6CE6" w:rsidRDefault="006B6CE6" w:rsidP="006B6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642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827"/>
        <w:gridCol w:w="2268"/>
        <w:gridCol w:w="2977"/>
      </w:tblGrid>
      <w:tr w:rsidR="00BF15B6" w:rsidRPr="006B6CE6" w:rsidTr="00BF15B6">
        <w:trPr>
          <w:cantSplit/>
          <w:trHeight w:val="1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B6" w:rsidRPr="006B6CE6" w:rsidRDefault="00BF15B6" w:rsidP="00560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B6" w:rsidRPr="006B6CE6" w:rsidRDefault="00BF15B6" w:rsidP="008B1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B6" w:rsidRPr="006B6CE6" w:rsidRDefault="00BF15B6" w:rsidP="00BF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месяц/ к</w:t>
            </w: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(один астрономический   час равен 2 занятиям)</w:t>
            </w:r>
          </w:p>
        </w:tc>
      </w:tr>
      <w:tr w:rsidR="00BF15B6" w:rsidRPr="006B6CE6" w:rsidTr="00BF15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06675B" w:rsidRDefault="00BF15B6" w:rsidP="005600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sz w:val="24"/>
                <w:szCs w:val="24"/>
              </w:rPr>
              <w:t>Программа дошкольного образования «</w:t>
            </w:r>
            <w:proofErr w:type="spellStart"/>
            <w:r w:rsidRPr="0006675B">
              <w:rPr>
                <w:rFonts w:ascii="Times New Roman" w:hAnsi="Times New Roman"/>
                <w:sz w:val="24"/>
                <w:szCs w:val="24"/>
              </w:rPr>
              <w:t>Предшкольная</w:t>
            </w:r>
            <w:proofErr w:type="spellEnd"/>
            <w:r w:rsidRPr="0006675B">
              <w:rPr>
                <w:rFonts w:ascii="Times New Roman" w:hAnsi="Times New Roman"/>
                <w:sz w:val="24"/>
                <w:szCs w:val="24"/>
              </w:rPr>
              <w:t xml:space="preserve"> пора» под редакцией Н.Ф. Виноградовой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06675B" w:rsidRDefault="00BF15B6" w:rsidP="005600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BF15B6" w:rsidRPr="006B6CE6" w:rsidTr="00BF15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06675B" w:rsidRDefault="00BF15B6" w:rsidP="005600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sz w:val="24"/>
                <w:szCs w:val="24"/>
              </w:rPr>
              <w:t> Программа дошкольного образования «Ритмическая мозаика» автор А.И. Буренина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06675B" w:rsidRDefault="00BF15B6" w:rsidP="00BF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BF15B6" w:rsidRPr="006B6CE6" w:rsidTr="00BF15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06675B" w:rsidRDefault="00BF15B6" w:rsidP="005600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sz w:val="24"/>
                <w:szCs w:val="24"/>
              </w:rPr>
              <w:t>Программа дошкольного образования «Азбука общения» автор Л.М. </w:t>
            </w:r>
            <w:proofErr w:type="spellStart"/>
            <w:r w:rsidRPr="0006675B">
              <w:rPr>
                <w:rFonts w:ascii="Times New Roman" w:hAnsi="Times New Roman"/>
                <w:sz w:val="24"/>
                <w:szCs w:val="24"/>
              </w:rPr>
              <w:t>Шипицина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06675B" w:rsidRDefault="00BF15B6" w:rsidP="00BF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BF15B6" w:rsidRPr="006B6CE6" w:rsidTr="00BF15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06675B" w:rsidRDefault="00BF15B6" w:rsidP="005600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sz w:val="24"/>
                <w:szCs w:val="24"/>
              </w:rPr>
              <w:t>Программа дошкольного образования «</w:t>
            </w:r>
            <w:proofErr w:type="spellStart"/>
            <w:r w:rsidRPr="0006675B">
              <w:rPr>
                <w:rFonts w:ascii="Times New Roman" w:hAnsi="Times New Roman"/>
                <w:sz w:val="24"/>
                <w:szCs w:val="24"/>
              </w:rPr>
              <w:t>Лялёныш</w:t>
            </w:r>
            <w:proofErr w:type="spellEnd"/>
            <w:r w:rsidRPr="0006675B">
              <w:rPr>
                <w:rFonts w:ascii="Times New Roman" w:hAnsi="Times New Roman"/>
                <w:sz w:val="24"/>
                <w:szCs w:val="24"/>
              </w:rPr>
              <w:t>» автор Л. Богданова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06675B" w:rsidRDefault="00BF15B6" w:rsidP="00BF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BF15B6" w:rsidRPr="006B6CE6" w:rsidTr="00BF15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06675B" w:rsidRDefault="00BF15B6" w:rsidP="005600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sz w:val="24"/>
                <w:szCs w:val="24"/>
              </w:rPr>
              <w:t>Программа дошкольного образования «Обучение иностранным языкам в детских садах» под редакцией Т.А. Чистяковой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06675B" w:rsidRDefault="00BF15B6" w:rsidP="00BF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BF15B6" w:rsidRPr="006B6CE6" w:rsidTr="00BF15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06675B" w:rsidRDefault="00BF15B6" w:rsidP="005600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sz w:val="24"/>
                <w:szCs w:val="24"/>
              </w:rPr>
              <w:t>Программа дошкольного образования «Театр физического развития и оздоровления детей» автор Н.Н. 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06675B" w:rsidRDefault="00BF15B6" w:rsidP="00BF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BF15B6" w:rsidRPr="006B6CE6" w:rsidTr="00BF15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06675B" w:rsidRDefault="00BF15B6" w:rsidP="005600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sz w:val="24"/>
                <w:szCs w:val="24"/>
              </w:rPr>
              <w:t>Программа дошкольного образования «Театр-творчество-дети» под редакцией Н.Ф. Сорокиной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06675B" w:rsidRDefault="00BF15B6" w:rsidP="00BF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BF15B6" w:rsidRPr="006B6CE6" w:rsidTr="00BF15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06675B" w:rsidRDefault="00BF15B6" w:rsidP="005600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sz w:val="24"/>
                <w:szCs w:val="24"/>
              </w:rPr>
              <w:t>Программа дошкольного образования «Цветные ладошки», автор И.А. Лыкова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06675B" w:rsidRDefault="00BF15B6" w:rsidP="00BF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BF15B6" w:rsidRPr="006B6CE6" w:rsidTr="00BF15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06675B" w:rsidRDefault="00BF15B6" w:rsidP="005600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sz w:val="24"/>
                <w:szCs w:val="24"/>
              </w:rPr>
              <w:t>Программа дошкольного образования «Креативное рукоделие для дошкольников» авторы Р.М. </w:t>
            </w:r>
            <w:proofErr w:type="spellStart"/>
            <w:r w:rsidRPr="0006675B">
              <w:rPr>
                <w:rFonts w:ascii="Times New Roman" w:hAnsi="Times New Roman"/>
                <w:sz w:val="24"/>
                <w:szCs w:val="24"/>
              </w:rPr>
              <w:t>Чумичева</w:t>
            </w:r>
            <w:proofErr w:type="spellEnd"/>
            <w:r w:rsidRPr="0006675B">
              <w:rPr>
                <w:rFonts w:ascii="Times New Roman" w:hAnsi="Times New Roman"/>
                <w:sz w:val="24"/>
                <w:szCs w:val="24"/>
              </w:rPr>
              <w:t>, О.Л. </w:t>
            </w:r>
            <w:proofErr w:type="spellStart"/>
            <w:r w:rsidRPr="0006675B">
              <w:rPr>
                <w:rFonts w:ascii="Times New Roman" w:hAnsi="Times New Roman"/>
                <w:sz w:val="24"/>
                <w:szCs w:val="24"/>
              </w:rPr>
              <w:t>Ведмедь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06675B" w:rsidRDefault="00BF15B6" w:rsidP="00BF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  <w:tr w:rsidR="00BF15B6" w:rsidRPr="006B6CE6" w:rsidTr="00BF15B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6B6CE6" w:rsidRDefault="00BF15B6" w:rsidP="006B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B6" w:rsidRPr="00196CB4" w:rsidRDefault="00BF15B6" w:rsidP="00196C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5B">
              <w:rPr>
                <w:rFonts w:ascii="Times New Roman" w:hAnsi="Times New Roman"/>
                <w:sz w:val="24"/>
                <w:szCs w:val="24"/>
              </w:rPr>
              <w:t xml:space="preserve">Программа «Природа и художник» автор Т.А. </w:t>
            </w:r>
            <w:proofErr w:type="spellStart"/>
            <w:r w:rsidRPr="0006675B">
              <w:rPr>
                <w:rFonts w:ascii="Times New Roman" w:hAnsi="Times New Roman"/>
                <w:sz w:val="24"/>
                <w:szCs w:val="24"/>
              </w:rPr>
              <w:t>Копцева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6B6CE6" w:rsidRDefault="00BF15B6" w:rsidP="0006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Групповая,</w:t>
            </w:r>
          </w:p>
          <w:p w:rsidR="00BF15B6" w:rsidRPr="006B6CE6" w:rsidRDefault="00BF15B6" w:rsidP="0006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B6" w:rsidRPr="0006675B" w:rsidRDefault="00BF15B6" w:rsidP="00BF1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</w:tr>
    </w:tbl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F15B6" w:rsidRDefault="00BF15B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F15B6" w:rsidRDefault="00BF15B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F15B6" w:rsidRDefault="00BF15B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F15B6" w:rsidRPr="006B6CE6" w:rsidRDefault="00BF15B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B6CE6" w:rsidRPr="006B6CE6" w:rsidRDefault="006B6CE6" w:rsidP="006B6CE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204E26" w:rsidRPr="00204E26" w:rsidRDefault="00204E26" w:rsidP="00196C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204E26" w:rsidRPr="00204E26" w:rsidSect="003244C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E817CC" w:rsidRDefault="00E817CC" w:rsidP="00E817CC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17CC" w:rsidSect="006130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E2A"/>
    <w:multiLevelType w:val="singleLevel"/>
    <w:tmpl w:val="05E2F1A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7C45BE"/>
    <w:multiLevelType w:val="multilevel"/>
    <w:tmpl w:val="805E1D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B41E8"/>
    <w:multiLevelType w:val="hybridMultilevel"/>
    <w:tmpl w:val="F81C0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0E51"/>
    <w:multiLevelType w:val="hybridMultilevel"/>
    <w:tmpl w:val="C7EE7458"/>
    <w:lvl w:ilvl="0" w:tplc="5D270085"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4293"/>
    <w:multiLevelType w:val="hybridMultilevel"/>
    <w:tmpl w:val="934A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A5EC8"/>
    <w:multiLevelType w:val="hybridMultilevel"/>
    <w:tmpl w:val="654A59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4A98"/>
    <w:multiLevelType w:val="hybridMultilevel"/>
    <w:tmpl w:val="2AA2EEA0"/>
    <w:lvl w:ilvl="0" w:tplc="D16466C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15DA"/>
    <w:multiLevelType w:val="hybridMultilevel"/>
    <w:tmpl w:val="2F84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346A2"/>
    <w:multiLevelType w:val="hybridMultilevel"/>
    <w:tmpl w:val="3B92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75EDE"/>
    <w:multiLevelType w:val="hybridMultilevel"/>
    <w:tmpl w:val="7DC0CCC0"/>
    <w:lvl w:ilvl="0" w:tplc="5D270085">
      <w:numFmt w:val="bullet"/>
      <w:lvlText w:val="-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3C5CA0"/>
    <w:multiLevelType w:val="singleLevel"/>
    <w:tmpl w:val="5D270085"/>
    <w:lvl w:ilvl="0">
      <w:numFmt w:val="bullet"/>
      <w:lvlText w:val="-"/>
      <w:lvlJc w:val="left"/>
      <w:pPr>
        <w:tabs>
          <w:tab w:val="num" w:pos="990"/>
        </w:tabs>
        <w:ind w:left="0" w:firstLine="705"/>
      </w:pPr>
      <w:rPr>
        <w:rFonts w:ascii="Symbol" w:hAnsi="Symbol" w:cs="Symbol"/>
        <w:sz w:val="20"/>
        <w:szCs w:val="20"/>
      </w:rPr>
    </w:lvl>
  </w:abstractNum>
  <w:abstractNum w:abstractNumId="11" w15:restartNumberingAfterBreak="0">
    <w:nsid w:val="29851969"/>
    <w:multiLevelType w:val="multilevel"/>
    <w:tmpl w:val="1B62F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C951E1"/>
    <w:multiLevelType w:val="hybridMultilevel"/>
    <w:tmpl w:val="1684434A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34BB1A0E"/>
    <w:multiLevelType w:val="hybridMultilevel"/>
    <w:tmpl w:val="C57C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23B0"/>
    <w:multiLevelType w:val="hybridMultilevel"/>
    <w:tmpl w:val="18A8573C"/>
    <w:lvl w:ilvl="0" w:tplc="AD14494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D1288D"/>
    <w:multiLevelType w:val="hybridMultilevel"/>
    <w:tmpl w:val="8186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0725F"/>
    <w:multiLevelType w:val="hybridMultilevel"/>
    <w:tmpl w:val="F928025E"/>
    <w:lvl w:ilvl="0" w:tplc="5D270085">
      <w:numFmt w:val="bullet"/>
      <w:lvlText w:val="-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D12CC5"/>
    <w:multiLevelType w:val="hybridMultilevel"/>
    <w:tmpl w:val="67E8B27E"/>
    <w:lvl w:ilvl="0" w:tplc="5D270085">
      <w:numFmt w:val="bullet"/>
      <w:lvlText w:val="-"/>
      <w:lvlJc w:val="left"/>
      <w:pPr>
        <w:ind w:left="1146" w:hanging="360"/>
      </w:pPr>
      <w:rPr>
        <w:rFonts w:ascii="Symbol" w:hAnsi="Symbol" w:cs="Symbol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36E1B72"/>
    <w:multiLevelType w:val="hybridMultilevel"/>
    <w:tmpl w:val="632ABC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0668B"/>
    <w:multiLevelType w:val="singleLevel"/>
    <w:tmpl w:val="AE7A04C4"/>
    <w:lvl w:ilvl="0">
      <w:start w:val="2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A863EF4"/>
    <w:multiLevelType w:val="singleLevel"/>
    <w:tmpl w:val="E19CCDAE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C301A07"/>
    <w:multiLevelType w:val="multilevel"/>
    <w:tmpl w:val="65560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60" w:hanging="72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960" w:hanging="144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400" w:hanging="1800"/>
      </w:pPr>
    </w:lvl>
    <w:lvl w:ilvl="7">
      <w:start w:val="1"/>
      <w:numFmt w:val="decimal"/>
      <w:isLgl/>
      <w:lvlText w:val="%1.%2.%3.%4.%5.%6.%7.%8."/>
      <w:lvlJc w:val="left"/>
      <w:pPr>
        <w:ind w:left="2800" w:hanging="2160"/>
      </w:p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</w:lvl>
  </w:abstractNum>
  <w:abstractNum w:abstractNumId="22" w15:restartNumberingAfterBreak="0">
    <w:nsid w:val="597C26C9"/>
    <w:multiLevelType w:val="hybridMultilevel"/>
    <w:tmpl w:val="706AF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84AF0"/>
    <w:multiLevelType w:val="multilevel"/>
    <w:tmpl w:val="E3F84CC8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24" w15:restartNumberingAfterBreak="0">
    <w:nsid w:val="644A3C43"/>
    <w:multiLevelType w:val="hybridMultilevel"/>
    <w:tmpl w:val="0DB63B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C45E2"/>
    <w:multiLevelType w:val="multilevel"/>
    <w:tmpl w:val="94C4CB44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7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6" w15:restartNumberingAfterBreak="0">
    <w:nsid w:val="6F0323B7"/>
    <w:multiLevelType w:val="multilevel"/>
    <w:tmpl w:val="999ED5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7" w15:restartNumberingAfterBreak="0">
    <w:nsid w:val="77153F38"/>
    <w:multiLevelType w:val="hybridMultilevel"/>
    <w:tmpl w:val="37286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77C9"/>
    <w:multiLevelType w:val="hybridMultilevel"/>
    <w:tmpl w:val="2292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"/>
  </w:num>
  <w:num w:numId="11">
    <w:abstractNumId w:val="10"/>
  </w:num>
  <w:num w:numId="12">
    <w:abstractNumId w:val="23"/>
  </w:num>
  <w:num w:numId="13">
    <w:abstractNumId w:val="11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13"/>
  </w:num>
  <w:num w:numId="19">
    <w:abstractNumId w:val="2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0"/>
  </w:num>
  <w:num w:numId="24">
    <w:abstractNumId w:val="0"/>
  </w:num>
  <w:num w:numId="25">
    <w:abstractNumId w:val="8"/>
  </w:num>
  <w:num w:numId="26">
    <w:abstractNumId w:val="27"/>
  </w:num>
  <w:num w:numId="27">
    <w:abstractNumId w:val="5"/>
  </w:num>
  <w:num w:numId="28">
    <w:abstractNumId w:val="22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B8C"/>
    <w:rsid w:val="00044245"/>
    <w:rsid w:val="0006675B"/>
    <w:rsid w:val="00066E2E"/>
    <w:rsid w:val="00092752"/>
    <w:rsid w:val="000C353E"/>
    <w:rsid w:val="000C4D6C"/>
    <w:rsid w:val="00104194"/>
    <w:rsid w:val="0011758D"/>
    <w:rsid w:val="0013337D"/>
    <w:rsid w:val="00196CB4"/>
    <w:rsid w:val="001D11C2"/>
    <w:rsid w:val="00204E26"/>
    <w:rsid w:val="00266FB0"/>
    <w:rsid w:val="002B3A9D"/>
    <w:rsid w:val="002F6DE5"/>
    <w:rsid w:val="003244C8"/>
    <w:rsid w:val="003559A2"/>
    <w:rsid w:val="00364BC1"/>
    <w:rsid w:val="003C27DD"/>
    <w:rsid w:val="00450179"/>
    <w:rsid w:val="00474C6C"/>
    <w:rsid w:val="00511861"/>
    <w:rsid w:val="00522B74"/>
    <w:rsid w:val="00545F74"/>
    <w:rsid w:val="00553CEC"/>
    <w:rsid w:val="00560073"/>
    <w:rsid w:val="00570562"/>
    <w:rsid w:val="005A5BA0"/>
    <w:rsid w:val="005D09E5"/>
    <w:rsid w:val="00606714"/>
    <w:rsid w:val="006130E5"/>
    <w:rsid w:val="00626CA5"/>
    <w:rsid w:val="006B6CE6"/>
    <w:rsid w:val="006C1D3D"/>
    <w:rsid w:val="006C3827"/>
    <w:rsid w:val="006D1235"/>
    <w:rsid w:val="006F12A6"/>
    <w:rsid w:val="00755E70"/>
    <w:rsid w:val="00761508"/>
    <w:rsid w:val="00771D60"/>
    <w:rsid w:val="00796DCF"/>
    <w:rsid w:val="007B0AE6"/>
    <w:rsid w:val="007F3927"/>
    <w:rsid w:val="0085694D"/>
    <w:rsid w:val="008A496D"/>
    <w:rsid w:val="008B1BF9"/>
    <w:rsid w:val="009114BE"/>
    <w:rsid w:val="00932D26"/>
    <w:rsid w:val="009668AB"/>
    <w:rsid w:val="009707A0"/>
    <w:rsid w:val="009969AD"/>
    <w:rsid w:val="009E110D"/>
    <w:rsid w:val="00A360B1"/>
    <w:rsid w:val="00A543BD"/>
    <w:rsid w:val="00A822CB"/>
    <w:rsid w:val="00AA5AD0"/>
    <w:rsid w:val="00AB18E5"/>
    <w:rsid w:val="00AB512A"/>
    <w:rsid w:val="00AD5035"/>
    <w:rsid w:val="00AE2199"/>
    <w:rsid w:val="00AF4072"/>
    <w:rsid w:val="00B25B27"/>
    <w:rsid w:val="00B36A23"/>
    <w:rsid w:val="00B6331F"/>
    <w:rsid w:val="00BF15B6"/>
    <w:rsid w:val="00BF3B8C"/>
    <w:rsid w:val="00C511AC"/>
    <w:rsid w:val="00C517B3"/>
    <w:rsid w:val="00C738D2"/>
    <w:rsid w:val="00C73B54"/>
    <w:rsid w:val="00CA3CB4"/>
    <w:rsid w:val="00CC24AB"/>
    <w:rsid w:val="00D44042"/>
    <w:rsid w:val="00D60FF4"/>
    <w:rsid w:val="00D707FD"/>
    <w:rsid w:val="00D72B4F"/>
    <w:rsid w:val="00DB5DFC"/>
    <w:rsid w:val="00DC0F1E"/>
    <w:rsid w:val="00E618C9"/>
    <w:rsid w:val="00E817CC"/>
    <w:rsid w:val="00E91210"/>
    <w:rsid w:val="00EA0406"/>
    <w:rsid w:val="00EE18BE"/>
    <w:rsid w:val="00EE5AAA"/>
    <w:rsid w:val="00F025B7"/>
    <w:rsid w:val="00F36104"/>
    <w:rsid w:val="00F72D32"/>
    <w:rsid w:val="00F904F8"/>
    <w:rsid w:val="00FB2FF5"/>
    <w:rsid w:val="00FB4CDD"/>
    <w:rsid w:val="00FB5098"/>
    <w:rsid w:val="00FC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B6C"/>
  <w15:docId w15:val="{CA4FFC6B-BA55-40F1-948E-3C5E9090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042"/>
    <w:pPr>
      <w:ind w:left="720"/>
      <w:contextualSpacing/>
    </w:pPr>
  </w:style>
  <w:style w:type="paragraph" w:styleId="a5">
    <w:name w:val="No Spacing"/>
    <w:uiPriority w:val="1"/>
    <w:qFormat/>
    <w:rsid w:val="009668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E3E2-B9D4-4810-878E-1362EBA6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Comp182</dc:creator>
  <cp:keywords/>
  <dc:description/>
  <cp:lastModifiedBy>User</cp:lastModifiedBy>
  <cp:revision>20</cp:revision>
  <cp:lastPrinted>2020-09-24T13:52:00Z</cp:lastPrinted>
  <dcterms:created xsi:type="dcterms:W3CDTF">2015-03-12T14:09:00Z</dcterms:created>
  <dcterms:modified xsi:type="dcterms:W3CDTF">2024-03-06T12:14:00Z</dcterms:modified>
</cp:coreProperties>
</file>